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E7" w:rsidRDefault="006175E7" w:rsidP="006175E7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6DCE">
        <w:rPr>
          <w:rFonts w:ascii="Times New Roman" w:eastAsia="Times New Roman" w:hAnsi="Times New Roman" w:cs="Times New Roman"/>
          <w:b/>
          <w:sz w:val="40"/>
          <w:szCs w:val="40"/>
        </w:rPr>
        <w:t>Администрация сельского поселения «</w:t>
      </w:r>
      <w:proofErr w:type="spellStart"/>
      <w:r w:rsidRPr="00B26DCE">
        <w:rPr>
          <w:rFonts w:ascii="Times New Roman" w:eastAsia="Times New Roman" w:hAnsi="Times New Roman" w:cs="Times New Roman"/>
          <w:b/>
          <w:sz w:val="40"/>
          <w:szCs w:val="40"/>
        </w:rPr>
        <w:t>Газимуро-Заводское</w:t>
      </w:r>
      <w:proofErr w:type="spellEnd"/>
      <w:r w:rsidRPr="00B26DCE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6175E7" w:rsidRPr="002A7135" w:rsidRDefault="006175E7" w:rsidP="006175E7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175E7" w:rsidRPr="00B26DCE" w:rsidRDefault="006175E7" w:rsidP="006175E7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6DCE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6175E7" w:rsidRDefault="006175E7" w:rsidP="006175E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 июля 2016</w:t>
      </w:r>
      <w:r w:rsidRPr="00B26DC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№  28а    </w:t>
      </w:r>
    </w:p>
    <w:p w:rsidR="006175E7" w:rsidRDefault="006175E7" w:rsidP="006175E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DCE">
        <w:rPr>
          <w:rFonts w:ascii="Times New Roman" w:eastAsia="Times New Roman" w:hAnsi="Times New Roman" w:cs="Times New Roman"/>
          <w:i/>
          <w:iCs/>
          <w:sz w:val="28"/>
          <w:szCs w:val="28"/>
        </w:rPr>
        <w:t>село Газимурский Завод</w:t>
      </w:r>
    </w:p>
    <w:p w:rsidR="006175E7" w:rsidRDefault="006175E7" w:rsidP="006175E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8EE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1618EE">
        <w:rPr>
          <w:rFonts w:ascii="Times New Roman" w:hAnsi="Times New Roman" w:cs="Times New Roman"/>
          <w:b/>
          <w:sz w:val="28"/>
          <w:szCs w:val="28"/>
        </w:rPr>
        <w:t xml:space="preserve"> создании комиссии по установлению, выплате и перерасчёте размера ежемесячной пенсии за выслугу лет муниципальным служащим, а также лицам, замещавшим муниципальные должности сельского поселения «</w:t>
      </w:r>
      <w:proofErr w:type="spellStart"/>
      <w:r w:rsidRPr="001618EE">
        <w:rPr>
          <w:rFonts w:ascii="Times New Roman" w:hAnsi="Times New Roman" w:cs="Times New Roman"/>
          <w:b/>
          <w:sz w:val="28"/>
          <w:szCs w:val="28"/>
        </w:rPr>
        <w:t>Газимуро-Заводское</w:t>
      </w:r>
      <w:proofErr w:type="spellEnd"/>
      <w:r w:rsidRPr="001618EE">
        <w:rPr>
          <w:rFonts w:ascii="Times New Roman" w:hAnsi="Times New Roman" w:cs="Times New Roman"/>
          <w:b/>
          <w:sz w:val="28"/>
          <w:szCs w:val="28"/>
        </w:rPr>
        <w:t>»</w:t>
      </w:r>
    </w:p>
    <w:p w:rsidR="006175E7" w:rsidRDefault="006175E7" w:rsidP="006175E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618E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618EE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1618E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Федерации, </w:t>
      </w:r>
      <w:hyperlink r:id="rId5" w:history="1">
        <w:r w:rsidRPr="001618E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1618EE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29.12.2008 N 108-ЗЗК "О муниципальной службе в Забайкальском крае"</w:t>
      </w:r>
      <w:r>
        <w:rPr>
          <w:rFonts w:ascii="Times New Roman" w:hAnsi="Times New Roman" w:cs="Times New Roman"/>
          <w:sz w:val="28"/>
          <w:szCs w:val="28"/>
        </w:rPr>
        <w:t>, решениями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Газимуро-Заводское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№60 от 08.07.2016 года «Об установлении, выплате и перерасчёте размера ежемесячной доплаты к страховой пенсии по старости (инвалидности) лицам, замещавшим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Газимуро-Заводское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№61 от 08.07.2016 года « Об утверждении Положения о пенсионном обеспечении муниципальных служащих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Газимуро-Заводское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создать комиссию:</w:t>
      </w:r>
    </w:p>
    <w:p w:rsidR="006175E7" w:rsidRDefault="006175E7" w:rsidP="006175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Яковлевна – начальник отдела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Газимуро-Заводское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75E7" w:rsidRDefault="006175E7" w:rsidP="006175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175E7" w:rsidRDefault="006175E7" w:rsidP="006175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Семёнова Ольга Георгиевна – заместитель руководителя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Газимуро-Заводское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75E7" w:rsidRDefault="006175E7" w:rsidP="006175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Сапожникова Нина Владимировна – землеустроитель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Газимуро-Заводское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75E7" w:rsidRDefault="006175E7" w:rsidP="006175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Ивановна – начальник ВУС</w:t>
      </w:r>
      <w:r w:rsidRPr="002A7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Газимуро-Заводское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75E7" w:rsidRDefault="006175E7" w:rsidP="006175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175E7" w:rsidRDefault="006175E7" w:rsidP="006175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175E7" w:rsidRDefault="006175E7" w:rsidP="0061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175E7" w:rsidRPr="002A7135" w:rsidRDefault="006175E7" w:rsidP="006175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4B2C" w:rsidRDefault="00BF4B2C"/>
    <w:sectPr w:rsidR="00BF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5E7"/>
    <w:rsid w:val="006175E7"/>
    <w:rsid w:val="00B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DDE260EB52FE56B043746A6A2346EFA4AD2D448F29EE284FD96736B8A56A107CD404A71D7444287C17EF76BDzB64D" TargetMode="External"/><Relationship Id="rId4" Type="http://schemas.openxmlformats.org/officeDocument/2006/relationships/hyperlink" Target="consultantplus://offline/ref=0ADDE260EB52FE56B0436A677C4F1AE7A4A1744B8B2BE67E158F633CEDFD35493E930DAD49370225z76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>Home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2016-11-01T06:29:00Z</cp:lastPrinted>
  <dcterms:created xsi:type="dcterms:W3CDTF">2016-11-01T06:29:00Z</dcterms:created>
  <dcterms:modified xsi:type="dcterms:W3CDTF">2016-11-01T06:30:00Z</dcterms:modified>
</cp:coreProperties>
</file>